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741FE" w14:textId="77777777" w:rsidR="00864032" w:rsidRPr="00864032" w:rsidRDefault="0007371A" w:rsidP="00864032">
      <w:pPr>
        <w:spacing w:after="160" w:line="288" w:lineRule="auto"/>
        <w:jc w:val="center"/>
        <w:rPr>
          <w:rFonts w:ascii="Times New Roman" w:eastAsia="Times New Roman" w:hAnsi="Times New Roman" w:cs="Times New Roman"/>
          <w:b/>
          <w:iCs/>
          <w:sz w:val="32"/>
          <w:szCs w:val="36"/>
        </w:rPr>
      </w:pPr>
      <w:r w:rsidRPr="00864032">
        <w:rPr>
          <w:rFonts w:ascii="Times New Roman" w:eastAsia="Times New Roman" w:hAnsi="Times New Roman" w:cs="Times New Roman"/>
          <w:b/>
          <w:iCs/>
          <w:sz w:val="32"/>
          <w:szCs w:val="36"/>
        </w:rPr>
        <w:t>Những Lời Khai Thị Trí Huệ Trong Kinh Kim Cang</w:t>
      </w:r>
    </w:p>
    <w:p w14:paraId="291D80BF" w14:textId="4FF91BAB" w:rsidR="0007371A" w:rsidRPr="00864032" w:rsidRDefault="0007371A" w:rsidP="00864032">
      <w:pPr>
        <w:spacing w:after="0" w:line="288" w:lineRule="auto"/>
        <w:rPr>
          <w:rFonts w:ascii="Times New Roman" w:eastAsia="Times New Roman" w:hAnsi="Times New Roman" w:cs="Times New Roman"/>
          <w:iCs/>
          <w:sz w:val="28"/>
          <w:szCs w:val="28"/>
        </w:rPr>
      </w:pPr>
      <w:r w:rsidRPr="00864032">
        <w:rPr>
          <w:rFonts w:ascii="Times New Roman" w:eastAsia="Times New Roman" w:hAnsi="Times New Roman" w:cs="Times New Roman"/>
          <w:b/>
          <w:iCs/>
          <w:sz w:val="28"/>
          <w:szCs w:val="28"/>
        </w:rPr>
        <w:t>Chủ Đề 748:</w:t>
      </w:r>
      <w:r w:rsidRPr="00864032">
        <w:rPr>
          <w:rFonts w:ascii="Times New Roman" w:eastAsia="Times New Roman" w:hAnsi="Times New Roman" w:cs="Times New Roman"/>
          <w:iCs/>
          <w:sz w:val="28"/>
          <w:szCs w:val="28"/>
        </w:rPr>
        <w:t xml:space="preserve"> </w:t>
      </w:r>
      <w:r w:rsidRPr="00864032">
        <w:rPr>
          <w:rStyle w:val="citation-141"/>
          <w:rFonts w:ascii="Times New Roman" w:hAnsi="Times New Roman" w:cs="Times New Roman"/>
          <w:b/>
          <w:bCs/>
          <w:sz w:val="28"/>
          <w:szCs w:val="28"/>
        </w:rPr>
        <w:t>Khai Phát Tự Tánh Tam Bảo, Thành Tựu Thường Trụ Tam Bảo</w:t>
      </w:r>
    </w:p>
    <w:p w14:paraId="0966E5CF" w14:textId="2A280F8C" w:rsidR="000617EC" w:rsidRDefault="000617EC" w:rsidP="000617EC">
      <w:pPr>
        <w:spacing w:after="0" w:line="288" w:lineRule="auto"/>
        <w:rPr>
          <w:rFonts w:ascii="Times New Roman" w:eastAsia="Times New Roman" w:hAnsi="Times New Roman" w:cs="Times New Roman"/>
          <w:b/>
          <w:bCs/>
          <w:sz w:val="28"/>
          <w:szCs w:val="28"/>
        </w:rPr>
      </w:pPr>
      <w:r w:rsidRPr="000617EC">
        <w:rPr>
          <w:rFonts w:ascii="Times New Roman" w:eastAsia="Times New Roman" w:hAnsi="Times New Roman" w:cs="Times New Roman"/>
          <w:b/>
          <w:bCs/>
          <w:sz w:val="28"/>
          <w:szCs w:val="28"/>
        </w:rPr>
        <w:t>Chủ giảng:</w:t>
      </w:r>
      <w:r w:rsidRPr="000617EC">
        <w:rPr>
          <w:rFonts w:ascii="Times New Roman" w:eastAsia="Times New Roman" w:hAnsi="Times New Roman" w:cs="Times New Roman"/>
          <w:bCs/>
          <w:sz w:val="28"/>
          <w:szCs w:val="28"/>
        </w:rPr>
        <w:t xml:space="preserve"> Pháp sư Tịnh Không</w:t>
      </w:r>
    </w:p>
    <w:p w14:paraId="6BE0DE8D" w14:textId="2437BD53" w:rsidR="0007371A" w:rsidRPr="00864032" w:rsidRDefault="0007371A" w:rsidP="00864032">
      <w:pPr>
        <w:spacing w:after="0" w:line="288" w:lineRule="auto"/>
        <w:rPr>
          <w:rFonts w:ascii="Times New Roman" w:eastAsia="Times New Roman" w:hAnsi="Times New Roman" w:cs="Times New Roman"/>
          <w:sz w:val="28"/>
          <w:szCs w:val="28"/>
        </w:rPr>
      </w:pPr>
      <w:r w:rsidRPr="00864032">
        <w:rPr>
          <w:rFonts w:ascii="Times New Roman" w:eastAsia="Times New Roman" w:hAnsi="Times New Roman" w:cs="Times New Roman"/>
          <w:b/>
          <w:bCs/>
          <w:sz w:val="28"/>
          <w:szCs w:val="28"/>
        </w:rPr>
        <w:t>Thời gian:</w:t>
      </w:r>
      <w:r w:rsidRPr="00864032">
        <w:rPr>
          <w:rFonts w:ascii="Times New Roman" w:eastAsia="Times New Roman" w:hAnsi="Times New Roman" w:cs="Times New Roman"/>
          <w:sz w:val="28"/>
          <w:szCs w:val="28"/>
        </w:rPr>
        <w:t xml:space="preserve"> Tháng 05 năm 1995</w:t>
      </w:r>
    </w:p>
    <w:p w14:paraId="2CC6A5C9" w14:textId="77777777" w:rsidR="0007371A" w:rsidRPr="00864032" w:rsidRDefault="0007371A" w:rsidP="00864032">
      <w:pPr>
        <w:spacing w:after="0" w:line="288" w:lineRule="auto"/>
        <w:rPr>
          <w:rFonts w:ascii="Times New Roman" w:eastAsia="Times New Roman" w:hAnsi="Times New Roman" w:cs="Times New Roman"/>
          <w:sz w:val="28"/>
          <w:szCs w:val="28"/>
        </w:rPr>
      </w:pPr>
      <w:r w:rsidRPr="00864032">
        <w:rPr>
          <w:rFonts w:ascii="Times New Roman" w:eastAsia="Times New Roman" w:hAnsi="Times New Roman" w:cs="Times New Roman"/>
          <w:b/>
          <w:bCs/>
          <w:sz w:val="28"/>
          <w:szCs w:val="28"/>
        </w:rPr>
        <w:t>Địa điểm:</w:t>
      </w:r>
      <w:r w:rsidRPr="00864032">
        <w:rPr>
          <w:rFonts w:ascii="Times New Roman" w:eastAsia="Times New Roman" w:hAnsi="Times New Roman" w:cs="Times New Roman"/>
          <w:sz w:val="28"/>
          <w:szCs w:val="28"/>
        </w:rPr>
        <w:t xml:space="preserve"> Cư Sĩ Lâm Phật Giáo Singapore</w:t>
      </w:r>
    </w:p>
    <w:p w14:paraId="5BD2CC7C" w14:textId="77777777" w:rsidR="0007371A" w:rsidRPr="00864032" w:rsidRDefault="0007371A" w:rsidP="00864032">
      <w:pPr>
        <w:spacing w:after="0" w:line="288" w:lineRule="auto"/>
        <w:rPr>
          <w:rFonts w:ascii="Times New Roman" w:eastAsia="Times New Roman" w:hAnsi="Times New Roman" w:cs="Times New Roman"/>
          <w:sz w:val="28"/>
          <w:szCs w:val="28"/>
        </w:rPr>
      </w:pPr>
      <w:r w:rsidRPr="00864032">
        <w:rPr>
          <w:rFonts w:ascii="Times New Roman" w:eastAsia="Times New Roman" w:hAnsi="Times New Roman" w:cs="Times New Roman"/>
          <w:b/>
          <w:bCs/>
          <w:sz w:val="28"/>
          <w:szCs w:val="28"/>
        </w:rPr>
        <w:t>Trích lục từ:</w:t>
      </w:r>
      <w:r w:rsidRPr="00864032">
        <w:rPr>
          <w:rFonts w:ascii="Times New Roman" w:eastAsia="Times New Roman" w:hAnsi="Times New Roman" w:cs="Times New Roman"/>
          <w:sz w:val="28"/>
          <w:szCs w:val="28"/>
        </w:rPr>
        <w:t xml:space="preserve"> Báo cáo nghiên cứu Kim Cang Bát Nhã (Tập 063)</w:t>
      </w:r>
    </w:p>
    <w:p w14:paraId="40FBA14A" w14:textId="77777777" w:rsidR="0007371A" w:rsidRPr="00864032" w:rsidRDefault="0007371A" w:rsidP="00864032">
      <w:pPr>
        <w:spacing w:after="0" w:line="288" w:lineRule="auto"/>
        <w:rPr>
          <w:rFonts w:ascii="Times New Roman" w:eastAsia="Times New Roman" w:hAnsi="Times New Roman" w:cs="Times New Roman"/>
          <w:sz w:val="28"/>
          <w:szCs w:val="28"/>
        </w:rPr>
      </w:pPr>
      <w:r w:rsidRPr="00864032">
        <w:rPr>
          <w:rFonts w:ascii="Times New Roman" w:eastAsia="Times New Roman" w:hAnsi="Times New Roman" w:cs="Times New Roman"/>
          <w:b/>
          <w:sz w:val="28"/>
          <w:szCs w:val="28"/>
        </w:rPr>
        <w:t>Chuyển ngữ:</w:t>
      </w:r>
      <w:r w:rsidRPr="00864032">
        <w:rPr>
          <w:rFonts w:ascii="Times New Roman" w:eastAsia="Times New Roman" w:hAnsi="Times New Roman" w:cs="Times New Roman"/>
          <w:sz w:val="28"/>
          <w:szCs w:val="28"/>
        </w:rPr>
        <w:t xml:space="preserve"> Tịch Minh</w:t>
      </w:r>
    </w:p>
    <w:p w14:paraId="10677179" w14:textId="4D6B0257" w:rsidR="005C63FB" w:rsidRPr="00864032" w:rsidRDefault="00864032" w:rsidP="00CD4517">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2983E0F" w14:textId="77777777" w:rsidR="00864032" w:rsidRPr="00864032" w:rsidRDefault="005C63FB" w:rsidP="00864032">
      <w:pPr>
        <w:pStyle w:val="NormalWeb"/>
        <w:spacing w:before="0" w:beforeAutospacing="0" w:after="160" w:afterAutospacing="0" w:line="288" w:lineRule="auto"/>
        <w:ind w:firstLine="540"/>
        <w:jc w:val="both"/>
        <w:rPr>
          <w:b/>
          <w:sz w:val="28"/>
          <w:szCs w:val="28"/>
        </w:rPr>
      </w:pPr>
      <w:r w:rsidRPr="00864032">
        <w:rPr>
          <w:rStyle w:val="citation-136"/>
          <w:rFonts w:eastAsia="DFKai-SB"/>
          <w:b/>
          <w:sz w:val="28"/>
          <w:szCs w:val="28"/>
        </w:rPr>
        <w:t>【</w:t>
      </w:r>
      <w:r w:rsidRPr="00864032">
        <w:rPr>
          <w:rStyle w:val="citation-136"/>
          <w:b/>
          <w:sz w:val="28"/>
          <w:szCs w:val="28"/>
        </w:rPr>
        <w:t xml:space="preserve">Kinh này là pháp bảo truyền gia của chư Phật, Thế Tôn vì </w:t>
      </w:r>
      <w:r w:rsidR="0076449C" w:rsidRPr="00864032">
        <w:rPr>
          <w:rStyle w:val="citation-136"/>
          <w:b/>
          <w:sz w:val="28"/>
          <w:szCs w:val="28"/>
        </w:rPr>
        <w:t>thiết tha</w:t>
      </w:r>
      <w:r w:rsidRPr="00864032">
        <w:rPr>
          <w:rStyle w:val="citation-136"/>
          <w:b/>
          <w:sz w:val="28"/>
          <w:szCs w:val="28"/>
        </w:rPr>
        <w:t xml:space="preserve"> muốn truyền thọ gia bảo, hết sức mong mỏi hết thảy chúng sanh đều biết lợi ích của bộ kinh này là to lớn, không thể nghĩ bàn! </w:t>
      </w:r>
      <w:r w:rsidRPr="00864032">
        <w:rPr>
          <w:rStyle w:val="citation-135"/>
          <w:b/>
          <w:sz w:val="28"/>
          <w:szCs w:val="28"/>
        </w:rPr>
        <w:t xml:space="preserve">Đúng như câu nói: Khai </w:t>
      </w:r>
      <w:r w:rsidR="00401248" w:rsidRPr="00864032">
        <w:rPr>
          <w:rStyle w:val="citation-135"/>
          <w:b/>
          <w:sz w:val="28"/>
          <w:szCs w:val="28"/>
        </w:rPr>
        <w:t xml:space="preserve">phát </w:t>
      </w:r>
      <w:r w:rsidRPr="00864032">
        <w:rPr>
          <w:rStyle w:val="citation-135"/>
          <w:b/>
          <w:sz w:val="28"/>
          <w:szCs w:val="28"/>
        </w:rPr>
        <w:t xml:space="preserve">tự tánh Tam Bảo, thành </w:t>
      </w:r>
      <w:r w:rsidR="00E60BCC" w:rsidRPr="00864032">
        <w:rPr>
          <w:rStyle w:val="citation-135"/>
          <w:b/>
          <w:sz w:val="28"/>
          <w:szCs w:val="28"/>
        </w:rPr>
        <w:t xml:space="preserve">tựu </w:t>
      </w:r>
      <w:r w:rsidRPr="00864032">
        <w:rPr>
          <w:rStyle w:val="citation-135"/>
          <w:b/>
          <w:sz w:val="28"/>
          <w:szCs w:val="28"/>
        </w:rPr>
        <w:t>thường trụ Tam Bảo.</w:t>
      </w:r>
      <w:r w:rsidRPr="00864032">
        <w:rPr>
          <w:rStyle w:val="citation-135"/>
          <w:rFonts w:eastAsia="DFKai-SB"/>
          <w:b/>
          <w:sz w:val="28"/>
          <w:szCs w:val="28"/>
        </w:rPr>
        <w:t>】</w:t>
      </w:r>
    </w:p>
    <w:p w14:paraId="51CEC6A4" w14:textId="77777777" w:rsidR="00864032" w:rsidRPr="00864032" w:rsidRDefault="005C63FB" w:rsidP="00864032">
      <w:pPr>
        <w:pStyle w:val="NormalWeb"/>
        <w:spacing w:before="0" w:beforeAutospacing="0" w:after="160" w:afterAutospacing="0" w:line="288" w:lineRule="auto"/>
        <w:ind w:firstLine="540"/>
        <w:jc w:val="both"/>
        <w:rPr>
          <w:rStyle w:val="citation-117"/>
          <w:sz w:val="28"/>
          <w:szCs w:val="28"/>
        </w:rPr>
      </w:pPr>
      <w:r w:rsidRPr="00864032">
        <w:rPr>
          <w:rStyle w:val="citation-134"/>
          <w:sz w:val="28"/>
          <w:szCs w:val="28"/>
        </w:rPr>
        <w:t xml:space="preserve">Mấy câu nói này vô cùng khó được! </w:t>
      </w:r>
      <w:r w:rsidRPr="00864032">
        <w:rPr>
          <w:rStyle w:val="citation-133"/>
          <w:sz w:val="28"/>
          <w:szCs w:val="28"/>
        </w:rPr>
        <w:t xml:space="preserve">Nếu không phải là người đã từng </w:t>
      </w:r>
      <w:r w:rsidR="0076449C" w:rsidRPr="00864032">
        <w:rPr>
          <w:rStyle w:val="citation-133"/>
          <w:sz w:val="28"/>
          <w:szCs w:val="28"/>
        </w:rPr>
        <w:t>trải qua</w:t>
      </w:r>
      <w:r w:rsidRPr="00864032">
        <w:rPr>
          <w:rStyle w:val="citation-133"/>
          <w:sz w:val="28"/>
          <w:szCs w:val="28"/>
        </w:rPr>
        <w:t xml:space="preserve">, thì không thể nào nói ra được mấy câu này. </w:t>
      </w:r>
      <w:r w:rsidRPr="00864032">
        <w:rPr>
          <w:rStyle w:val="citation-132"/>
          <w:sz w:val="28"/>
          <w:szCs w:val="28"/>
        </w:rPr>
        <w:t xml:space="preserve">Trên trang bìa của quyển kinh chúng ta đang dùng có một con ấn nhỏ nằm dọc, mấy chữ đó là </w:t>
      </w:r>
      <w:r w:rsidR="0041724C" w:rsidRPr="00864032">
        <w:rPr>
          <w:rStyle w:val="citation-132"/>
          <w:sz w:val="28"/>
          <w:szCs w:val="28"/>
        </w:rPr>
        <w:t>“</w:t>
      </w:r>
      <w:r w:rsidRPr="00864032">
        <w:rPr>
          <w:rStyle w:val="citation-132"/>
          <w:sz w:val="28"/>
          <w:szCs w:val="28"/>
        </w:rPr>
        <w:t>Như Lai duy nhất chân truyền</w:t>
      </w:r>
      <w:r w:rsidR="0041724C" w:rsidRPr="00864032">
        <w:rPr>
          <w:rStyle w:val="citation-132"/>
          <w:sz w:val="28"/>
          <w:szCs w:val="28"/>
        </w:rPr>
        <w:t>”</w:t>
      </w:r>
      <w:r w:rsidRPr="00864032">
        <w:rPr>
          <w:rStyle w:val="citation-132"/>
          <w:sz w:val="28"/>
          <w:szCs w:val="28"/>
        </w:rPr>
        <w:t xml:space="preserve">. </w:t>
      </w:r>
      <w:r w:rsidRPr="00864032">
        <w:rPr>
          <w:rStyle w:val="citation-131"/>
          <w:sz w:val="28"/>
          <w:szCs w:val="28"/>
        </w:rPr>
        <w:t xml:space="preserve">Khi tôi ở Đài Loan, tôi đã nhờ một nhà khắc kim thạch nổi tiếng nhất Đài Loan khắc cho tôi. </w:t>
      </w:r>
      <w:r w:rsidRPr="00864032">
        <w:rPr>
          <w:rStyle w:val="citation-130"/>
          <w:sz w:val="28"/>
          <w:szCs w:val="28"/>
        </w:rPr>
        <w:t xml:space="preserve">Tôi nhờ ông ấy khắc hai con ấn, một con ấn khác đóng ở mặt trong của </w:t>
      </w:r>
      <w:r w:rsidR="0076449C" w:rsidRPr="00864032">
        <w:rPr>
          <w:rStyle w:val="citation-130"/>
          <w:sz w:val="28"/>
          <w:szCs w:val="28"/>
        </w:rPr>
        <w:t>bìa</w:t>
      </w:r>
      <w:r w:rsidRPr="00864032">
        <w:rPr>
          <w:rStyle w:val="citation-130"/>
          <w:sz w:val="28"/>
          <w:szCs w:val="28"/>
        </w:rPr>
        <w:t xml:space="preserve"> sau</w:t>
      </w:r>
      <w:r w:rsidR="000F702F" w:rsidRPr="00864032">
        <w:rPr>
          <w:rStyle w:val="citation-130"/>
          <w:sz w:val="28"/>
          <w:szCs w:val="28"/>
        </w:rPr>
        <w:t>,</w:t>
      </w:r>
      <w:r w:rsidRPr="00864032">
        <w:rPr>
          <w:rStyle w:val="citation-130"/>
          <w:sz w:val="28"/>
          <w:szCs w:val="28"/>
        </w:rPr>
        <w:t xml:space="preserve"> có chữ </w:t>
      </w:r>
      <w:r w:rsidR="0041724C" w:rsidRPr="00864032">
        <w:rPr>
          <w:rStyle w:val="citation-130"/>
          <w:sz w:val="28"/>
          <w:szCs w:val="28"/>
        </w:rPr>
        <w:t>“</w:t>
      </w:r>
      <w:r w:rsidRPr="00864032">
        <w:rPr>
          <w:rStyle w:val="citation-130"/>
          <w:sz w:val="28"/>
          <w:szCs w:val="28"/>
        </w:rPr>
        <w:t>Chư Phật chân truyền chi bảo</w:t>
      </w:r>
      <w:r w:rsidR="0041724C" w:rsidRPr="00864032">
        <w:rPr>
          <w:rStyle w:val="citation-130"/>
          <w:sz w:val="28"/>
          <w:szCs w:val="28"/>
        </w:rPr>
        <w:t>”</w:t>
      </w:r>
      <w:r w:rsidRPr="00864032">
        <w:rPr>
          <w:rStyle w:val="citation-130"/>
          <w:sz w:val="28"/>
          <w:szCs w:val="28"/>
        </w:rPr>
        <w:t xml:space="preserve"> (Báu vật chân truyền của chư Phật). </w:t>
      </w:r>
      <w:r w:rsidRPr="00864032">
        <w:rPr>
          <w:rStyle w:val="citation-129"/>
          <w:sz w:val="28"/>
          <w:szCs w:val="28"/>
        </w:rPr>
        <w:t xml:space="preserve">Phải biết rằng sự quý giá của bộ kinh điển này, thật sự là không thể nghĩ bàn! </w:t>
      </w:r>
      <w:r w:rsidRPr="00864032">
        <w:rPr>
          <w:rStyle w:val="citation-128"/>
          <w:sz w:val="28"/>
          <w:szCs w:val="28"/>
        </w:rPr>
        <w:t xml:space="preserve">Là báu vật truyền gia của chư Phật, điều này nói rõ không chỉ là của một mình Phật Thích Ca Mâu Ni, mà </w:t>
      </w:r>
      <w:r w:rsidR="001D2D5F" w:rsidRPr="00864032">
        <w:rPr>
          <w:rStyle w:val="citation-128"/>
          <w:sz w:val="28"/>
          <w:szCs w:val="28"/>
        </w:rPr>
        <w:t xml:space="preserve">còn </w:t>
      </w:r>
      <w:r w:rsidRPr="00864032">
        <w:rPr>
          <w:rStyle w:val="citation-128"/>
          <w:sz w:val="28"/>
          <w:szCs w:val="28"/>
        </w:rPr>
        <w:t xml:space="preserve">của mười phương ba đời hết thảy chư Phật, đây chính là báu vật truyền gia. </w:t>
      </w:r>
      <w:r w:rsidRPr="00864032">
        <w:rPr>
          <w:rStyle w:val="citation-127"/>
          <w:sz w:val="28"/>
          <w:szCs w:val="28"/>
        </w:rPr>
        <w:t>Thế Tôn cũng đang gấp rút tìm người truyền thừa, nếu quý vị thực sự có thể y giáo phụng hành, thực sự khế nhập vào trong cuộc</w:t>
      </w:r>
      <w:r w:rsidR="001D2D5F" w:rsidRPr="00864032">
        <w:rPr>
          <w:rStyle w:val="citation-127"/>
          <w:sz w:val="28"/>
          <w:szCs w:val="28"/>
        </w:rPr>
        <w:t xml:space="preserve"> sống của mình, đạt đến </w:t>
      </w:r>
      <w:r w:rsidR="0041724C" w:rsidRPr="00864032">
        <w:rPr>
          <w:rStyle w:val="citation-127"/>
          <w:sz w:val="28"/>
          <w:szCs w:val="28"/>
        </w:rPr>
        <w:t>“</w:t>
      </w:r>
      <w:r w:rsidR="001D2D5F" w:rsidRPr="00864032">
        <w:rPr>
          <w:rStyle w:val="citation-127"/>
          <w:sz w:val="28"/>
          <w:szCs w:val="28"/>
        </w:rPr>
        <w:t>vô thật</w:t>
      </w:r>
      <w:r w:rsidRPr="00864032">
        <w:rPr>
          <w:rStyle w:val="citation-127"/>
          <w:sz w:val="28"/>
          <w:szCs w:val="28"/>
        </w:rPr>
        <w:t xml:space="preserve"> vô hư</w:t>
      </w:r>
      <w:r w:rsidR="0041724C" w:rsidRPr="00864032">
        <w:rPr>
          <w:rStyle w:val="citation-127"/>
          <w:sz w:val="28"/>
          <w:szCs w:val="28"/>
        </w:rPr>
        <w:t>”</w:t>
      </w:r>
      <w:r w:rsidRPr="00864032">
        <w:rPr>
          <w:rStyle w:val="citation-127"/>
          <w:sz w:val="28"/>
          <w:szCs w:val="28"/>
        </w:rPr>
        <w:t xml:space="preserve">, thì quý vị đã tiếp nhận được báu vật truyền gia của Phật Thích Ca Mâu Ni, từ đó cuộc sống </w:t>
      </w:r>
      <w:r w:rsidR="001D2D5F" w:rsidRPr="00864032">
        <w:rPr>
          <w:rStyle w:val="citation-127"/>
          <w:sz w:val="28"/>
          <w:szCs w:val="28"/>
        </w:rPr>
        <w:t>của quý vị là sống trong vô thật</w:t>
      </w:r>
      <w:r w:rsidRPr="00864032">
        <w:rPr>
          <w:rStyle w:val="citation-127"/>
          <w:sz w:val="28"/>
          <w:szCs w:val="28"/>
        </w:rPr>
        <w:t xml:space="preserve"> vô hư, quý vị sống trong Kim Cang Bát Nhã, quý vị sống trong Vô thượng Chánh đẳng Chánh giác, không hai không khác với chư Phật Bồ Tát, quý vị đã đạt được báu vật truyền gia. </w:t>
      </w:r>
      <w:r w:rsidRPr="00864032">
        <w:rPr>
          <w:rStyle w:val="citation-126"/>
          <w:sz w:val="28"/>
          <w:szCs w:val="28"/>
        </w:rPr>
        <w:t xml:space="preserve">Thật đáng tiếc, một thứ bảo bối quý giá như vậy mà người thế gian lại không biết nhìn hàng (không biết giá trị). </w:t>
      </w:r>
      <w:r w:rsidRPr="00864032">
        <w:rPr>
          <w:rStyle w:val="citation-125"/>
          <w:sz w:val="28"/>
          <w:szCs w:val="28"/>
        </w:rPr>
        <w:t xml:space="preserve">Quý vị xem, quý vị đem bộ </w:t>
      </w:r>
      <w:r w:rsidR="0041724C" w:rsidRPr="00864032">
        <w:rPr>
          <w:rStyle w:val="citation-125"/>
          <w:sz w:val="28"/>
          <w:szCs w:val="28"/>
        </w:rPr>
        <w:t>“</w:t>
      </w:r>
      <w:r w:rsidRPr="00864032">
        <w:rPr>
          <w:rStyle w:val="citation-125"/>
          <w:sz w:val="28"/>
          <w:szCs w:val="28"/>
        </w:rPr>
        <w:t>Kinh Kim Cang</w:t>
      </w:r>
      <w:r w:rsidR="0041724C" w:rsidRPr="00864032">
        <w:rPr>
          <w:rStyle w:val="citation-125"/>
          <w:sz w:val="28"/>
          <w:szCs w:val="28"/>
        </w:rPr>
        <w:t>”</w:t>
      </w:r>
      <w:r w:rsidRPr="00864032">
        <w:rPr>
          <w:rStyle w:val="citation-125"/>
          <w:sz w:val="28"/>
          <w:szCs w:val="28"/>
        </w:rPr>
        <w:t xml:space="preserve"> này tặng cho họ, họ chẳng những không cảm ơn quý vị, mà còn nói </w:t>
      </w:r>
      <w:r w:rsidR="0041724C" w:rsidRPr="00864032">
        <w:rPr>
          <w:rStyle w:val="citation-125"/>
          <w:sz w:val="28"/>
          <w:szCs w:val="28"/>
        </w:rPr>
        <w:t>“</w:t>
      </w:r>
      <w:r w:rsidRPr="00864032">
        <w:rPr>
          <w:rStyle w:val="citation-125"/>
          <w:sz w:val="28"/>
          <w:szCs w:val="28"/>
        </w:rPr>
        <w:t>Cái này thì có gì ghê gớm đâu!</w:t>
      </w:r>
      <w:r w:rsidR="0041724C" w:rsidRPr="00864032">
        <w:rPr>
          <w:rStyle w:val="citation-125"/>
          <w:sz w:val="28"/>
          <w:szCs w:val="28"/>
        </w:rPr>
        <w:t>”</w:t>
      </w:r>
      <w:r w:rsidRPr="00864032">
        <w:rPr>
          <w:rStyle w:val="citation-125"/>
          <w:sz w:val="28"/>
          <w:szCs w:val="28"/>
        </w:rPr>
        <w:t xml:space="preserve"> </w:t>
      </w:r>
      <w:r w:rsidRPr="00864032">
        <w:rPr>
          <w:rStyle w:val="citation-124"/>
          <w:sz w:val="28"/>
          <w:szCs w:val="28"/>
        </w:rPr>
        <w:t xml:space="preserve">Nhưng nếu quý vị tặng họ một triệu đô la Mỹ, họ sẽ dập đầu tạ ơn quý vị: </w:t>
      </w:r>
      <w:r w:rsidR="0041724C" w:rsidRPr="00864032">
        <w:rPr>
          <w:rStyle w:val="citation-124"/>
          <w:sz w:val="28"/>
          <w:szCs w:val="28"/>
        </w:rPr>
        <w:t>“</w:t>
      </w:r>
      <w:r w:rsidRPr="00864032">
        <w:rPr>
          <w:rStyle w:val="citation-124"/>
          <w:sz w:val="28"/>
          <w:szCs w:val="28"/>
        </w:rPr>
        <w:t>Ngài là đại ân nhân của tôi!</w:t>
      </w:r>
      <w:r w:rsidR="0041724C" w:rsidRPr="00864032">
        <w:rPr>
          <w:rStyle w:val="citation-124"/>
          <w:sz w:val="28"/>
          <w:szCs w:val="28"/>
        </w:rPr>
        <w:t>”</w:t>
      </w:r>
      <w:r w:rsidRPr="00864032">
        <w:rPr>
          <w:rStyle w:val="citation-124"/>
          <w:sz w:val="28"/>
          <w:szCs w:val="28"/>
        </w:rPr>
        <w:t xml:space="preserve"> </w:t>
      </w:r>
      <w:r w:rsidRPr="00864032">
        <w:rPr>
          <w:rStyle w:val="citation-123"/>
          <w:sz w:val="28"/>
          <w:szCs w:val="28"/>
        </w:rPr>
        <w:t xml:space="preserve">Cái đó thật ghê gớm sao. </w:t>
      </w:r>
      <w:r w:rsidRPr="00864032">
        <w:rPr>
          <w:rStyle w:val="citation-122"/>
          <w:sz w:val="28"/>
          <w:szCs w:val="28"/>
        </w:rPr>
        <w:t xml:space="preserve">Một triệu đô la Mỹ thì tính là gì? </w:t>
      </w:r>
      <w:r w:rsidRPr="00864032">
        <w:rPr>
          <w:rStyle w:val="citation-121"/>
          <w:sz w:val="28"/>
          <w:szCs w:val="28"/>
        </w:rPr>
        <w:t xml:space="preserve">Không biết nhìn hàng, đây chính là hạng người mà </w:t>
      </w:r>
      <w:r w:rsidRPr="00864032">
        <w:rPr>
          <w:rStyle w:val="citation-121"/>
          <w:sz w:val="28"/>
          <w:szCs w:val="28"/>
        </w:rPr>
        <w:lastRenderedPageBreak/>
        <w:t xml:space="preserve">Phật thường nói trong kinh là kẻ đáng thương xót. </w:t>
      </w:r>
      <w:r w:rsidRPr="00864032">
        <w:rPr>
          <w:rStyle w:val="citation-120"/>
          <w:sz w:val="28"/>
          <w:szCs w:val="28"/>
        </w:rPr>
        <w:t xml:space="preserve">Tại sao họ đáng thương? </w:t>
      </w:r>
      <w:r w:rsidRPr="00864032">
        <w:rPr>
          <w:rStyle w:val="citation-119"/>
          <w:sz w:val="28"/>
          <w:szCs w:val="28"/>
        </w:rPr>
        <w:t xml:space="preserve">Trân bảo đích thực thì họ không nhận ra, mang tặng cho họ họ cũng không cần, đây mới thật là đáng tiếc. </w:t>
      </w:r>
      <w:r w:rsidRPr="00864032">
        <w:rPr>
          <w:rStyle w:val="citation-118"/>
          <w:sz w:val="28"/>
          <w:szCs w:val="28"/>
        </w:rPr>
        <w:t xml:space="preserve">Phật gấp rút muốn truyền lại cho hết thảy chúng sanh, </w:t>
      </w:r>
      <w:r w:rsidR="0041724C" w:rsidRPr="00864032">
        <w:rPr>
          <w:rStyle w:val="citation-118"/>
          <w:sz w:val="28"/>
          <w:szCs w:val="28"/>
        </w:rPr>
        <w:t>“</w:t>
      </w:r>
      <w:r w:rsidRPr="00864032">
        <w:rPr>
          <w:rStyle w:val="citation-118"/>
          <w:sz w:val="28"/>
          <w:szCs w:val="28"/>
        </w:rPr>
        <w:t>đều biết lợi ích của kinh này là to lớn, không thể nghĩ bàn!</w:t>
      </w:r>
      <w:r w:rsidR="0041724C" w:rsidRPr="00864032">
        <w:rPr>
          <w:rStyle w:val="citation-118"/>
          <w:sz w:val="28"/>
          <w:szCs w:val="28"/>
        </w:rPr>
        <w:t>”</w:t>
      </w:r>
      <w:r w:rsidRPr="00864032">
        <w:rPr>
          <w:rStyle w:val="citation-118"/>
          <w:sz w:val="28"/>
          <w:szCs w:val="28"/>
        </w:rPr>
        <w:t xml:space="preserve"> </w:t>
      </w:r>
      <w:r w:rsidRPr="00864032">
        <w:rPr>
          <w:rStyle w:val="citation-117"/>
          <w:sz w:val="28"/>
          <w:szCs w:val="28"/>
        </w:rPr>
        <w:t>Nếu đối với giá trị, ý nghĩa của bộ kinh điển này mà không thể thể hội được đôi chút, thì nói thật lòng họ chẳng đạt được lợi ích gì.</w:t>
      </w:r>
    </w:p>
    <w:p w14:paraId="25FD2BEE" w14:textId="77777777" w:rsidR="00864032" w:rsidRPr="00864032" w:rsidRDefault="005C63FB" w:rsidP="00864032">
      <w:pPr>
        <w:pStyle w:val="NormalWeb"/>
        <w:spacing w:before="0" w:beforeAutospacing="0" w:after="160" w:afterAutospacing="0" w:line="288" w:lineRule="auto"/>
        <w:ind w:firstLine="540"/>
        <w:jc w:val="both"/>
        <w:rPr>
          <w:rStyle w:val="citation-99"/>
          <w:sz w:val="28"/>
          <w:szCs w:val="28"/>
        </w:rPr>
      </w:pPr>
      <w:r w:rsidRPr="00864032">
        <w:rPr>
          <w:sz w:val="28"/>
          <w:szCs w:val="28"/>
        </w:rPr>
        <w:t xml:space="preserve">Bởi vì bộ kinh này thực sự có thể giúp chúng ta </w:t>
      </w:r>
      <w:r w:rsidR="0041724C" w:rsidRPr="00864032">
        <w:rPr>
          <w:sz w:val="28"/>
          <w:szCs w:val="28"/>
        </w:rPr>
        <w:t>“</w:t>
      </w:r>
      <w:r w:rsidRPr="00864032">
        <w:rPr>
          <w:sz w:val="28"/>
          <w:szCs w:val="28"/>
        </w:rPr>
        <w:t xml:space="preserve">khai </w:t>
      </w:r>
      <w:r w:rsidR="00E60BCC" w:rsidRPr="00864032">
        <w:rPr>
          <w:sz w:val="28"/>
          <w:szCs w:val="28"/>
        </w:rPr>
        <w:t xml:space="preserve">phát </w:t>
      </w:r>
      <w:r w:rsidRPr="00864032">
        <w:rPr>
          <w:sz w:val="28"/>
          <w:szCs w:val="28"/>
        </w:rPr>
        <w:t>tự tánh Tam Bảo</w:t>
      </w:r>
      <w:r w:rsidR="0041724C" w:rsidRPr="00864032">
        <w:rPr>
          <w:sz w:val="28"/>
          <w:szCs w:val="28"/>
        </w:rPr>
        <w:t>”</w:t>
      </w:r>
      <w:r w:rsidRPr="00864032">
        <w:rPr>
          <w:sz w:val="28"/>
          <w:szCs w:val="28"/>
        </w:rPr>
        <w:t xml:space="preserve">, chữ </w:t>
      </w:r>
      <w:r w:rsidR="0041724C" w:rsidRPr="00864032">
        <w:rPr>
          <w:sz w:val="28"/>
          <w:szCs w:val="28"/>
        </w:rPr>
        <w:t>“</w:t>
      </w:r>
      <w:r w:rsidRPr="00864032">
        <w:rPr>
          <w:sz w:val="28"/>
          <w:szCs w:val="28"/>
        </w:rPr>
        <w:t>khai</w:t>
      </w:r>
      <w:r w:rsidR="0041724C" w:rsidRPr="00864032">
        <w:rPr>
          <w:sz w:val="28"/>
          <w:szCs w:val="28"/>
        </w:rPr>
        <w:t>”</w:t>
      </w:r>
      <w:r w:rsidRPr="00864032">
        <w:rPr>
          <w:sz w:val="28"/>
          <w:szCs w:val="28"/>
        </w:rPr>
        <w:t xml:space="preserve"> này là khai ngộ, chính là điều mà phần trước đã nói: Toàn tánh khởi tu; </w:t>
      </w:r>
      <w:r w:rsidR="0041724C" w:rsidRPr="00864032">
        <w:rPr>
          <w:rStyle w:val="citation-116"/>
          <w:sz w:val="28"/>
          <w:szCs w:val="28"/>
        </w:rPr>
        <w:t>“</w:t>
      </w:r>
      <w:r w:rsidRPr="00864032">
        <w:rPr>
          <w:rStyle w:val="citation-116"/>
          <w:sz w:val="28"/>
          <w:szCs w:val="28"/>
        </w:rPr>
        <w:t>thành tựu thường trụ Tam Bảo</w:t>
      </w:r>
      <w:r w:rsidR="0041724C" w:rsidRPr="00864032">
        <w:rPr>
          <w:rStyle w:val="citation-116"/>
          <w:sz w:val="28"/>
          <w:szCs w:val="28"/>
        </w:rPr>
        <w:t>”</w:t>
      </w:r>
      <w:r w:rsidRPr="00864032">
        <w:rPr>
          <w:rStyle w:val="citation-116"/>
          <w:sz w:val="28"/>
          <w:szCs w:val="28"/>
        </w:rPr>
        <w:t xml:space="preserve"> chính là toàn tu chứng tánh. </w:t>
      </w:r>
      <w:r w:rsidRPr="00864032">
        <w:rPr>
          <w:rStyle w:val="citation-115"/>
          <w:sz w:val="28"/>
          <w:szCs w:val="28"/>
        </w:rPr>
        <w:t xml:space="preserve">Nói về Tam Bảo một chút, điều đáng </w:t>
      </w:r>
      <w:r w:rsidR="000F702F" w:rsidRPr="00864032">
        <w:rPr>
          <w:rStyle w:val="citation-115"/>
          <w:sz w:val="28"/>
          <w:szCs w:val="28"/>
        </w:rPr>
        <w:t>lo ngại</w:t>
      </w:r>
      <w:r w:rsidRPr="00864032">
        <w:rPr>
          <w:rStyle w:val="citation-115"/>
          <w:sz w:val="28"/>
          <w:szCs w:val="28"/>
        </w:rPr>
        <w:t xml:space="preserve"> nhất là sinh ra sự hiểu lầm trên những danh tướng này. </w:t>
      </w:r>
      <w:r w:rsidRPr="00864032">
        <w:rPr>
          <w:rStyle w:val="citation-114"/>
          <w:sz w:val="28"/>
          <w:szCs w:val="28"/>
        </w:rPr>
        <w:t xml:space="preserve">Bài kệ khai kinh quả thực viết rất hay, nguyện giải Như Lai chân thật nghĩa (nguyện hiểu nghĩa chân thật của Như Lai). </w:t>
      </w:r>
      <w:r w:rsidRPr="00864032">
        <w:rPr>
          <w:rStyle w:val="citation-113"/>
          <w:sz w:val="28"/>
          <w:szCs w:val="28"/>
        </w:rPr>
        <w:t xml:space="preserve">Nghĩa chân thật của tự tánh Tam Bảo, thường trụ Tam Bảo là gì? </w:t>
      </w:r>
      <w:r w:rsidRPr="00864032">
        <w:rPr>
          <w:rStyle w:val="citation-112"/>
          <w:sz w:val="28"/>
          <w:szCs w:val="28"/>
        </w:rPr>
        <w:t xml:space="preserve">Nếu hiểu sai ý, thì ba đời chư Phật đều kêu oan uổng! </w:t>
      </w:r>
      <w:r w:rsidRPr="00864032">
        <w:rPr>
          <w:rStyle w:val="citation-111"/>
          <w:sz w:val="28"/>
          <w:szCs w:val="28"/>
        </w:rPr>
        <w:t xml:space="preserve">Phật không nói sai, là quý vị đã nghe sai ý rồi. </w:t>
      </w:r>
      <w:r w:rsidR="0041724C" w:rsidRPr="00864032">
        <w:rPr>
          <w:rStyle w:val="citation-110"/>
          <w:sz w:val="28"/>
          <w:szCs w:val="28"/>
        </w:rPr>
        <w:t>“</w:t>
      </w:r>
      <w:r w:rsidRPr="00864032">
        <w:rPr>
          <w:rStyle w:val="citation-110"/>
          <w:sz w:val="28"/>
          <w:szCs w:val="28"/>
        </w:rPr>
        <w:t>Tự tánh</w:t>
      </w:r>
      <w:r w:rsidR="0041724C" w:rsidRPr="00864032">
        <w:rPr>
          <w:rStyle w:val="citation-110"/>
          <w:sz w:val="28"/>
          <w:szCs w:val="28"/>
        </w:rPr>
        <w:t>”</w:t>
      </w:r>
      <w:r w:rsidRPr="00864032">
        <w:rPr>
          <w:rStyle w:val="citation-110"/>
          <w:sz w:val="28"/>
          <w:szCs w:val="28"/>
        </w:rPr>
        <w:t xml:space="preserve">, là vốn dĩ đã đầy đủ, không phải từ bên ngoài đến, là thứ vốn dĩ đã có trong chân tâm bổn tánh của chính mình. </w:t>
      </w:r>
      <w:r w:rsidR="0041724C" w:rsidRPr="00864032">
        <w:rPr>
          <w:rStyle w:val="citation-109"/>
          <w:sz w:val="28"/>
          <w:szCs w:val="28"/>
        </w:rPr>
        <w:t>“</w:t>
      </w:r>
      <w:r w:rsidRPr="00864032">
        <w:rPr>
          <w:rStyle w:val="citation-109"/>
          <w:sz w:val="28"/>
          <w:szCs w:val="28"/>
        </w:rPr>
        <w:t>Tam Bảo</w:t>
      </w:r>
      <w:r w:rsidR="0041724C" w:rsidRPr="00864032">
        <w:rPr>
          <w:rStyle w:val="citation-109"/>
          <w:sz w:val="28"/>
          <w:szCs w:val="28"/>
        </w:rPr>
        <w:t>”</w:t>
      </w:r>
      <w:r w:rsidRPr="00864032">
        <w:rPr>
          <w:rStyle w:val="citation-109"/>
          <w:sz w:val="28"/>
          <w:szCs w:val="28"/>
        </w:rPr>
        <w:t xml:space="preserve"> là gì? </w:t>
      </w:r>
      <w:r w:rsidRPr="00864032">
        <w:rPr>
          <w:rStyle w:val="citation-108"/>
          <w:sz w:val="28"/>
          <w:szCs w:val="28"/>
        </w:rPr>
        <w:t xml:space="preserve">Là Giác, Chánh, Tịnh. </w:t>
      </w:r>
      <w:r w:rsidR="0041724C" w:rsidRPr="00864032">
        <w:rPr>
          <w:rStyle w:val="citation-107"/>
          <w:sz w:val="28"/>
          <w:szCs w:val="28"/>
        </w:rPr>
        <w:t>“</w:t>
      </w:r>
      <w:r w:rsidRPr="00864032">
        <w:rPr>
          <w:rStyle w:val="citation-107"/>
          <w:sz w:val="28"/>
          <w:szCs w:val="28"/>
        </w:rPr>
        <w:t>Giác</w:t>
      </w:r>
      <w:r w:rsidR="0041724C" w:rsidRPr="00864032">
        <w:rPr>
          <w:rStyle w:val="citation-107"/>
          <w:sz w:val="28"/>
          <w:szCs w:val="28"/>
        </w:rPr>
        <w:t>”</w:t>
      </w:r>
      <w:r w:rsidRPr="00864032">
        <w:rPr>
          <w:rStyle w:val="citation-107"/>
          <w:sz w:val="28"/>
          <w:szCs w:val="28"/>
        </w:rPr>
        <w:t xml:space="preserve"> là trí huệ Bát Nhã, Vô thượng Chánh đẳng Chánh giác, đây là Phật bảo. </w:t>
      </w:r>
      <w:r w:rsidR="0041724C" w:rsidRPr="00864032">
        <w:rPr>
          <w:rStyle w:val="citation-106"/>
          <w:sz w:val="28"/>
          <w:szCs w:val="28"/>
        </w:rPr>
        <w:t>“</w:t>
      </w:r>
      <w:r w:rsidRPr="00864032">
        <w:rPr>
          <w:rStyle w:val="citation-106"/>
          <w:sz w:val="28"/>
          <w:szCs w:val="28"/>
        </w:rPr>
        <w:t>Chánh</w:t>
      </w:r>
      <w:r w:rsidR="0041724C" w:rsidRPr="00864032">
        <w:rPr>
          <w:rStyle w:val="citation-106"/>
          <w:sz w:val="28"/>
          <w:szCs w:val="28"/>
        </w:rPr>
        <w:t>”</w:t>
      </w:r>
      <w:r w:rsidRPr="00864032">
        <w:rPr>
          <w:rStyle w:val="citation-106"/>
          <w:sz w:val="28"/>
          <w:szCs w:val="28"/>
        </w:rPr>
        <w:t xml:space="preserve"> là chánh tri chánh kiến, Phật tri Phật kiến. </w:t>
      </w:r>
      <w:r w:rsidRPr="00864032">
        <w:rPr>
          <w:rStyle w:val="citation-105"/>
          <w:sz w:val="28"/>
          <w:szCs w:val="28"/>
        </w:rPr>
        <w:t xml:space="preserve">Tri kiến của Phật là gì? </w:t>
      </w:r>
      <w:r w:rsidRPr="00864032">
        <w:rPr>
          <w:sz w:val="28"/>
          <w:szCs w:val="28"/>
        </w:rPr>
        <w:t xml:space="preserve">Một câu nói này trong </w:t>
      </w:r>
      <w:r w:rsidR="0041724C" w:rsidRPr="00864032">
        <w:rPr>
          <w:sz w:val="28"/>
          <w:szCs w:val="28"/>
        </w:rPr>
        <w:t>“</w:t>
      </w:r>
      <w:r w:rsidRPr="00864032">
        <w:rPr>
          <w:sz w:val="28"/>
          <w:szCs w:val="28"/>
        </w:rPr>
        <w:t>Kinh Kim Can</w:t>
      </w:r>
      <w:r w:rsidR="00401248" w:rsidRPr="00864032">
        <w:rPr>
          <w:sz w:val="28"/>
          <w:szCs w:val="28"/>
        </w:rPr>
        <w:t>g</w:t>
      </w:r>
      <w:r w:rsidR="0041724C" w:rsidRPr="00864032">
        <w:rPr>
          <w:sz w:val="28"/>
          <w:szCs w:val="28"/>
        </w:rPr>
        <w:t>”</w:t>
      </w:r>
      <w:r w:rsidR="00401248" w:rsidRPr="00864032">
        <w:rPr>
          <w:sz w:val="28"/>
          <w:szCs w:val="28"/>
        </w:rPr>
        <w:t xml:space="preserve"> cũng đã nói hết rồi, </w:t>
      </w:r>
      <w:r w:rsidR="0041724C" w:rsidRPr="00864032">
        <w:rPr>
          <w:sz w:val="28"/>
          <w:szCs w:val="28"/>
        </w:rPr>
        <w:t>“</w:t>
      </w:r>
      <w:r w:rsidR="00401248" w:rsidRPr="00864032">
        <w:rPr>
          <w:sz w:val="28"/>
          <w:szCs w:val="28"/>
        </w:rPr>
        <w:t>vô thật</w:t>
      </w:r>
      <w:r w:rsidRPr="00864032">
        <w:rPr>
          <w:sz w:val="28"/>
          <w:szCs w:val="28"/>
        </w:rPr>
        <w:t xml:space="preserve"> vô hư</w:t>
      </w:r>
      <w:r w:rsidR="0041724C" w:rsidRPr="00864032">
        <w:rPr>
          <w:sz w:val="28"/>
          <w:szCs w:val="28"/>
        </w:rPr>
        <w:t>”</w:t>
      </w:r>
      <w:r w:rsidRPr="00864032">
        <w:rPr>
          <w:sz w:val="28"/>
          <w:szCs w:val="28"/>
        </w:rPr>
        <w:t xml:space="preserve">; </w:t>
      </w:r>
      <w:r w:rsidR="0041724C" w:rsidRPr="00864032">
        <w:rPr>
          <w:rStyle w:val="citation-104"/>
          <w:sz w:val="28"/>
          <w:szCs w:val="28"/>
        </w:rPr>
        <w:t>“</w:t>
      </w:r>
      <w:r w:rsidRPr="00864032">
        <w:rPr>
          <w:rStyle w:val="citation-104"/>
          <w:sz w:val="28"/>
          <w:szCs w:val="28"/>
        </w:rPr>
        <w:t>hết thảy các pháp như mộng huyễn bào ảnh</w:t>
      </w:r>
      <w:r w:rsidR="0041724C" w:rsidRPr="00864032">
        <w:rPr>
          <w:rStyle w:val="citation-104"/>
          <w:sz w:val="28"/>
          <w:szCs w:val="28"/>
        </w:rPr>
        <w:t>”</w:t>
      </w:r>
      <w:r w:rsidRPr="00864032">
        <w:rPr>
          <w:rStyle w:val="citation-104"/>
          <w:sz w:val="28"/>
          <w:szCs w:val="28"/>
        </w:rPr>
        <w:t xml:space="preserve">, </w:t>
      </w:r>
      <w:r w:rsidR="0041724C" w:rsidRPr="00864032">
        <w:rPr>
          <w:rStyle w:val="citation-104"/>
          <w:sz w:val="28"/>
          <w:szCs w:val="28"/>
        </w:rPr>
        <w:t>“</w:t>
      </w:r>
      <w:r w:rsidRPr="00864032">
        <w:rPr>
          <w:rStyle w:val="citation-104"/>
          <w:sz w:val="28"/>
          <w:szCs w:val="28"/>
        </w:rPr>
        <w:t>không trụ vào tướng, như như bất động</w:t>
      </w:r>
      <w:r w:rsidR="0041724C" w:rsidRPr="00864032">
        <w:rPr>
          <w:rStyle w:val="citation-104"/>
          <w:sz w:val="28"/>
          <w:szCs w:val="28"/>
        </w:rPr>
        <w:t>”</w:t>
      </w:r>
      <w:r w:rsidRPr="00864032">
        <w:rPr>
          <w:rStyle w:val="citation-104"/>
          <w:sz w:val="28"/>
          <w:szCs w:val="28"/>
        </w:rPr>
        <w:t xml:space="preserve">, đó là tri kiến của Phật. </w:t>
      </w:r>
      <w:r w:rsidR="0041724C" w:rsidRPr="00864032">
        <w:rPr>
          <w:rStyle w:val="citation-103"/>
          <w:sz w:val="28"/>
          <w:szCs w:val="28"/>
        </w:rPr>
        <w:t>“</w:t>
      </w:r>
      <w:r w:rsidRPr="00864032">
        <w:rPr>
          <w:rStyle w:val="citation-103"/>
          <w:sz w:val="28"/>
          <w:szCs w:val="28"/>
        </w:rPr>
        <w:t>Tăng</w:t>
      </w:r>
      <w:r w:rsidR="0041724C" w:rsidRPr="00864032">
        <w:rPr>
          <w:rStyle w:val="citation-103"/>
          <w:sz w:val="28"/>
          <w:szCs w:val="28"/>
        </w:rPr>
        <w:t>”</w:t>
      </w:r>
      <w:r w:rsidRPr="00864032">
        <w:rPr>
          <w:rStyle w:val="citation-103"/>
          <w:sz w:val="28"/>
          <w:szCs w:val="28"/>
        </w:rPr>
        <w:t xml:space="preserve"> là gì? </w:t>
      </w:r>
      <w:r w:rsidRPr="00864032">
        <w:rPr>
          <w:rStyle w:val="citation-102"/>
          <w:sz w:val="28"/>
          <w:szCs w:val="28"/>
        </w:rPr>
        <w:t xml:space="preserve">Tăng là tự tánh thanh tịnh tâm, một trần không nhiễm. </w:t>
      </w:r>
      <w:r w:rsidRPr="00864032">
        <w:rPr>
          <w:rStyle w:val="citation-101"/>
          <w:sz w:val="28"/>
          <w:szCs w:val="28"/>
        </w:rPr>
        <w:t xml:space="preserve">Trần là gì? </w:t>
      </w:r>
      <w:r w:rsidRPr="00864032">
        <w:rPr>
          <w:rStyle w:val="citation-100"/>
          <w:sz w:val="28"/>
          <w:szCs w:val="28"/>
        </w:rPr>
        <w:t xml:space="preserve">Là ngũ dục lục trần; tự tánh thanh tịnh tâm thì không có những thứ này. </w:t>
      </w:r>
      <w:r w:rsidRPr="00864032">
        <w:rPr>
          <w:rStyle w:val="citation-99"/>
          <w:sz w:val="28"/>
          <w:szCs w:val="28"/>
        </w:rPr>
        <w:t>Đây gọi là tự tánh Tam Bảo: Phật là giác, Pháp là chánh tri chánh kiến, Tăng là thanh tịnh không nhiễm.</w:t>
      </w:r>
    </w:p>
    <w:p w14:paraId="7D525B1F" w14:textId="77777777" w:rsidR="00864032" w:rsidRPr="00864032" w:rsidRDefault="005C63FB" w:rsidP="00864032">
      <w:pPr>
        <w:pStyle w:val="NormalWeb"/>
        <w:spacing w:before="0" w:beforeAutospacing="0" w:after="160" w:afterAutospacing="0" w:line="288" w:lineRule="auto"/>
        <w:ind w:firstLine="540"/>
        <w:jc w:val="both"/>
        <w:rPr>
          <w:rStyle w:val="citation-77"/>
          <w:sz w:val="28"/>
          <w:szCs w:val="28"/>
        </w:rPr>
      </w:pPr>
      <w:r w:rsidRPr="00864032">
        <w:rPr>
          <w:rStyle w:val="citation-98"/>
          <w:sz w:val="28"/>
          <w:szCs w:val="28"/>
        </w:rPr>
        <w:t xml:space="preserve">Thành thường trụ Tam Bảo, thường trụ Tam Bảo là gì? </w:t>
      </w:r>
      <w:r w:rsidRPr="00864032">
        <w:rPr>
          <w:rStyle w:val="citation-97"/>
          <w:sz w:val="28"/>
          <w:szCs w:val="28"/>
        </w:rPr>
        <w:t xml:space="preserve">Nó không giống với thường trụ mà chúng ta thường nói. </w:t>
      </w:r>
      <w:r w:rsidRPr="00864032">
        <w:rPr>
          <w:rStyle w:val="citation-96"/>
          <w:sz w:val="28"/>
          <w:szCs w:val="28"/>
        </w:rPr>
        <w:t xml:space="preserve">Thường trụ mà chúng ta thường nói, thì tượng Phật cúng dường trong chùa miếu là Phật bảo, kinh sách là Pháp bảo, người xuất gia là Tăng bảo. </w:t>
      </w:r>
      <w:r w:rsidRPr="00864032">
        <w:rPr>
          <w:rStyle w:val="citation-95"/>
          <w:sz w:val="28"/>
          <w:szCs w:val="28"/>
        </w:rPr>
        <w:t xml:space="preserve">Không phải ý nghĩa này, nếu quý vị </w:t>
      </w:r>
      <w:r w:rsidR="000F702F" w:rsidRPr="00864032">
        <w:rPr>
          <w:rStyle w:val="citation-95"/>
          <w:sz w:val="28"/>
          <w:szCs w:val="28"/>
        </w:rPr>
        <w:t>hiểu</w:t>
      </w:r>
      <w:r w:rsidRPr="00864032">
        <w:rPr>
          <w:rStyle w:val="citation-95"/>
          <w:sz w:val="28"/>
          <w:szCs w:val="28"/>
        </w:rPr>
        <w:t xml:space="preserve"> như vậy, quý vị hoàn toàn đã hiểu sai ý rồi. </w:t>
      </w:r>
      <w:r w:rsidRPr="00864032">
        <w:rPr>
          <w:rStyle w:val="citation-94"/>
          <w:sz w:val="28"/>
          <w:szCs w:val="28"/>
        </w:rPr>
        <w:t xml:space="preserve">Đây là thành tựu thường trụ Tam Bảo của chính mình, không phải thường trụ Tam Bảo của người khác, mà là thường trụ Tam Bảo của </w:t>
      </w:r>
      <w:r w:rsidR="000F702F" w:rsidRPr="00864032">
        <w:rPr>
          <w:rStyle w:val="citation-94"/>
          <w:sz w:val="28"/>
          <w:szCs w:val="28"/>
        </w:rPr>
        <w:t>chính</w:t>
      </w:r>
      <w:r w:rsidRPr="00864032">
        <w:rPr>
          <w:rStyle w:val="citation-94"/>
          <w:sz w:val="28"/>
          <w:szCs w:val="28"/>
        </w:rPr>
        <w:t xml:space="preserve"> mình. </w:t>
      </w:r>
      <w:r w:rsidRPr="00864032">
        <w:rPr>
          <w:rStyle w:val="citation-93"/>
          <w:sz w:val="28"/>
          <w:szCs w:val="28"/>
        </w:rPr>
        <w:t xml:space="preserve">Thường trụ Tam Bảo của </w:t>
      </w:r>
      <w:r w:rsidR="000F702F" w:rsidRPr="00864032">
        <w:rPr>
          <w:rStyle w:val="citation-93"/>
          <w:sz w:val="28"/>
          <w:szCs w:val="28"/>
        </w:rPr>
        <w:t>chính</w:t>
      </w:r>
      <w:r w:rsidRPr="00864032">
        <w:rPr>
          <w:rStyle w:val="citation-93"/>
          <w:sz w:val="28"/>
          <w:szCs w:val="28"/>
        </w:rPr>
        <w:t xml:space="preserve"> mình là nói từ đâu? </w:t>
      </w:r>
      <w:r w:rsidRPr="00864032">
        <w:rPr>
          <w:rStyle w:val="citation-92"/>
          <w:sz w:val="28"/>
          <w:szCs w:val="28"/>
        </w:rPr>
        <w:t xml:space="preserve">Nói từ trên Tướng, nói từ trên Dụng; còn khai phát tự tánh Tam Bảo là nói từ trên Thể. </w:t>
      </w:r>
      <w:r w:rsidRPr="00864032">
        <w:rPr>
          <w:rStyle w:val="citation-91"/>
          <w:sz w:val="28"/>
          <w:szCs w:val="28"/>
        </w:rPr>
        <w:t xml:space="preserve">Cách nói này chư vị sẽ dễ thể hội hơn. </w:t>
      </w:r>
      <w:r w:rsidRPr="00864032">
        <w:rPr>
          <w:rStyle w:val="citation-90"/>
          <w:sz w:val="28"/>
          <w:szCs w:val="28"/>
        </w:rPr>
        <w:t xml:space="preserve">Thường trụ Tam Bảo chính là nói từ trong cuộc sống, tôi mặc áo ăn cơm, làm việc hàng ngày, đối nhân xử thế tiếp vật, giác mà không mê. </w:t>
      </w:r>
      <w:r w:rsidRPr="00864032">
        <w:rPr>
          <w:rStyle w:val="citation-89"/>
          <w:sz w:val="28"/>
          <w:szCs w:val="28"/>
        </w:rPr>
        <w:t xml:space="preserve">Thế nào là giác? </w:t>
      </w:r>
      <w:r w:rsidRPr="00864032">
        <w:rPr>
          <w:rStyle w:val="citation-88"/>
          <w:sz w:val="28"/>
          <w:szCs w:val="28"/>
        </w:rPr>
        <w:t>Nhìn thấu là</w:t>
      </w:r>
      <w:r w:rsidR="00401248" w:rsidRPr="00864032">
        <w:rPr>
          <w:rStyle w:val="citation-88"/>
          <w:sz w:val="28"/>
          <w:szCs w:val="28"/>
        </w:rPr>
        <w:t xml:space="preserve"> giác, hết thảy các </w:t>
      </w:r>
      <w:r w:rsidR="00401248" w:rsidRPr="00864032">
        <w:rPr>
          <w:rStyle w:val="citation-88"/>
          <w:sz w:val="28"/>
          <w:szCs w:val="28"/>
        </w:rPr>
        <w:lastRenderedPageBreak/>
        <w:t>pháp vô thật</w:t>
      </w:r>
      <w:r w:rsidRPr="00864032">
        <w:rPr>
          <w:rStyle w:val="citation-88"/>
          <w:sz w:val="28"/>
          <w:szCs w:val="28"/>
        </w:rPr>
        <w:t xml:space="preserve"> vô hư. </w:t>
      </w:r>
      <w:r w:rsidRPr="00864032">
        <w:rPr>
          <w:rStyle w:val="citation-87"/>
          <w:sz w:val="28"/>
          <w:szCs w:val="28"/>
        </w:rPr>
        <w:t xml:space="preserve">Thế nào là không mê? </w:t>
      </w:r>
      <w:r w:rsidRPr="00864032">
        <w:rPr>
          <w:rStyle w:val="citation-86"/>
          <w:sz w:val="28"/>
          <w:szCs w:val="28"/>
        </w:rPr>
        <w:t xml:space="preserve">Buông xuống được thì không mê. </w:t>
      </w:r>
      <w:r w:rsidRPr="00864032">
        <w:rPr>
          <w:rStyle w:val="citation-85"/>
          <w:sz w:val="28"/>
          <w:szCs w:val="28"/>
        </w:rPr>
        <w:t xml:space="preserve">Nhìn thấu, buông xuống, trong tâm không dính mắc một mảy may nào, trong cuộc sống hàng ngày </w:t>
      </w:r>
      <w:r w:rsidR="000F702F" w:rsidRPr="00864032">
        <w:rPr>
          <w:rStyle w:val="citation-85"/>
          <w:sz w:val="28"/>
          <w:szCs w:val="28"/>
        </w:rPr>
        <w:t>ta</w:t>
      </w:r>
      <w:r w:rsidRPr="00864032">
        <w:rPr>
          <w:rStyle w:val="citation-85"/>
          <w:sz w:val="28"/>
          <w:szCs w:val="28"/>
        </w:rPr>
        <w:t xml:space="preserve"> đều làm như vậy, đây là Phật bảo thường trụ. </w:t>
      </w:r>
      <w:r w:rsidRPr="00864032">
        <w:rPr>
          <w:rStyle w:val="citation-84"/>
          <w:sz w:val="28"/>
          <w:szCs w:val="28"/>
        </w:rPr>
        <w:t xml:space="preserve">Pháp bảo là gì? </w:t>
      </w:r>
      <w:r w:rsidRPr="00864032">
        <w:rPr>
          <w:rStyle w:val="citation-83"/>
          <w:sz w:val="28"/>
          <w:szCs w:val="28"/>
        </w:rPr>
        <w:t xml:space="preserve">Là chánh tri chánh kiến. </w:t>
      </w:r>
      <w:r w:rsidRPr="00864032">
        <w:rPr>
          <w:rStyle w:val="citation-82"/>
          <w:sz w:val="28"/>
          <w:szCs w:val="28"/>
        </w:rPr>
        <w:t xml:space="preserve">Dùng để làm gì? </w:t>
      </w:r>
      <w:r w:rsidRPr="00864032">
        <w:rPr>
          <w:rStyle w:val="citation-81"/>
          <w:sz w:val="28"/>
          <w:szCs w:val="28"/>
        </w:rPr>
        <w:t xml:space="preserve">Dùng để giáo hóa chúng sanh. </w:t>
      </w:r>
      <w:r w:rsidRPr="00864032">
        <w:rPr>
          <w:rStyle w:val="citation-80"/>
          <w:sz w:val="28"/>
          <w:szCs w:val="28"/>
        </w:rPr>
        <w:t xml:space="preserve">Dùng thiện xảo phương tiện, bất luận là trên ngôn ngữ, trên hình tướng, trên động tác, đều làm tấm gương tốt cho chúng sanh, đều giúp đỡ chúng sanh, khơi gợi chúng sanh phá mê khai ngộ, đây là Pháp bảo thường trụ của chính mình. </w:t>
      </w:r>
      <w:r w:rsidRPr="00864032">
        <w:rPr>
          <w:rStyle w:val="citation-79"/>
          <w:sz w:val="28"/>
          <w:szCs w:val="28"/>
        </w:rPr>
        <w:t xml:space="preserve">Tâm thanh tịnh, thân thanh tịnh, cảnh giới thanh tịnh, nơi ở của chúng ta thanh tịnh, môi trường làm việc thanh tịnh, ngăn nắp trật tự, sạch sẽ gọn gàng, một trần không nhiễm, đây là Tăng bảo thường trụ của chính chúng ta. </w:t>
      </w:r>
      <w:r w:rsidRPr="00864032">
        <w:rPr>
          <w:rStyle w:val="citation-78"/>
          <w:sz w:val="28"/>
          <w:szCs w:val="28"/>
        </w:rPr>
        <w:t xml:space="preserve">Đây mới là ý nghĩa của câu nói này, đúng như câu gọi là: Khai phát tự tánh Tam Bảo, thành thường trụ Tam Bảo. </w:t>
      </w:r>
      <w:r w:rsidRPr="00864032">
        <w:rPr>
          <w:rStyle w:val="citation-77"/>
          <w:sz w:val="28"/>
          <w:szCs w:val="28"/>
        </w:rPr>
        <w:t xml:space="preserve">Sự tự lợi này chính là lợi tha, lợi tha chính là tự lợi, làm </w:t>
      </w:r>
      <w:r w:rsidR="000F702F" w:rsidRPr="00864032">
        <w:rPr>
          <w:rStyle w:val="citation-77"/>
          <w:sz w:val="28"/>
          <w:szCs w:val="28"/>
        </w:rPr>
        <w:t>hình mẫu</w:t>
      </w:r>
      <w:r w:rsidRPr="00864032">
        <w:rPr>
          <w:rStyle w:val="citation-77"/>
          <w:sz w:val="28"/>
          <w:szCs w:val="28"/>
        </w:rPr>
        <w:t>, làm tấm gương cho người khác xem.</w:t>
      </w:r>
    </w:p>
    <w:p w14:paraId="20ADE07D" w14:textId="64E212D3" w:rsidR="00F075CB" w:rsidRPr="00864032" w:rsidRDefault="005C63FB" w:rsidP="00864032">
      <w:pPr>
        <w:pStyle w:val="NormalWeb"/>
        <w:spacing w:before="0" w:beforeAutospacing="0" w:after="160" w:afterAutospacing="0" w:line="288" w:lineRule="auto"/>
        <w:ind w:firstLine="540"/>
        <w:jc w:val="both"/>
        <w:rPr>
          <w:sz w:val="28"/>
          <w:szCs w:val="28"/>
        </w:rPr>
      </w:pPr>
      <w:r w:rsidRPr="00864032">
        <w:rPr>
          <w:rStyle w:val="citation-76"/>
          <w:sz w:val="28"/>
          <w:szCs w:val="28"/>
        </w:rPr>
        <w:t xml:space="preserve">Hiểu rõ đạo lý này, biết được phải tu pháp như thế nào, cá nhân chúng ta phải làm một tấm gương tốt cho hết thảy mọi người; gia đình của tôi phải làm tấm gương cho hết thảy các gia đình, là gia đình đệ nhất thế giới, gia đình Bồ Tát. </w:t>
      </w:r>
      <w:r w:rsidRPr="00864032">
        <w:rPr>
          <w:rStyle w:val="citation-75"/>
          <w:sz w:val="28"/>
          <w:szCs w:val="28"/>
        </w:rPr>
        <w:t xml:space="preserve">Quý vị kinh doanh mở một công ty, </w:t>
      </w:r>
      <w:r w:rsidR="000F702F" w:rsidRPr="00864032">
        <w:rPr>
          <w:sz w:val="28"/>
          <w:szCs w:val="28"/>
        </w:rPr>
        <w:t>thì không một công ty nào trên toàn thế giới có thể sánh kịp với công ty của quý vị</w:t>
      </w:r>
      <w:r w:rsidRPr="00864032">
        <w:rPr>
          <w:rStyle w:val="citation-75"/>
          <w:sz w:val="28"/>
          <w:szCs w:val="28"/>
        </w:rPr>
        <w:t xml:space="preserve">, công ty này của quý vị là tấm gương tốt cho hết thảy các công ty; cùng một đạo lý, bất luận ở trong ngành nghề nào, Kim Cang Bát Nhã đều giúp quý vị đạt đến đỉnh cao. </w:t>
      </w:r>
      <w:r w:rsidRPr="00864032">
        <w:rPr>
          <w:rStyle w:val="citation-74"/>
          <w:sz w:val="28"/>
          <w:szCs w:val="28"/>
        </w:rPr>
        <w:t xml:space="preserve">Quý vị làm chính trị cai trị một quốc gia, quốc gia này của quý vị là tấm gương tốt cho các quốc gia khác trên toàn thế giới. </w:t>
      </w:r>
      <w:r w:rsidRPr="00864032">
        <w:rPr>
          <w:rStyle w:val="citation-73"/>
          <w:sz w:val="28"/>
          <w:szCs w:val="28"/>
        </w:rPr>
        <w:t xml:space="preserve">Đây gọi là khai phát tự tánh Tam Bảo, thành thường trụ Tam Bảo, ý nghĩa sâu rộng vô tận! </w:t>
      </w:r>
      <w:r w:rsidRPr="00864032">
        <w:rPr>
          <w:rStyle w:val="citation-72"/>
          <w:sz w:val="28"/>
          <w:szCs w:val="28"/>
        </w:rPr>
        <w:t xml:space="preserve">Không thể nhìn sai, hiểu sai ý của Phật, nếu không thì đó đâu còn là Kim Cang Bát Nhã nữa! </w:t>
      </w:r>
      <w:r w:rsidRPr="00864032">
        <w:rPr>
          <w:rStyle w:val="citation-71"/>
          <w:sz w:val="28"/>
          <w:szCs w:val="28"/>
        </w:rPr>
        <w:t>Hiểu được đạo lý này, nếu chúng ta có một đạo tràng nhỏ, mặc kệ đạo tràng ra sao, cứ y theo nguyên lý nguyên tắc này mà tu hành, mà chỉ dạy, thì đạo tràng này của quý vị chính là khuôn mẫu, là điển hình cho tất cả mọi đạo tràng.</w:t>
      </w:r>
    </w:p>
    <w:sectPr w:rsidR="00F075CB" w:rsidRPr="00864032" w:rsidSect="0086403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4B6BB" w14:textId="77777777" w:rsidR="00864032" w:rsidRDefault="00864032" w:rsidP="00864032">
      <w:pPr>
        <w:spacing w:after="0" w:line="240" w:lineRule="auto"/>
      </w:pPr>
      <w:r>
        <w:separator/>
      </w:r>
    </w:p>
  </w:endnote>
  <w:endnote w:type="continuationSeparator" w:id="0">
    <w:p w14:paraId="46389D3E" w14:textId="77777777" w:rsidR="00864032" w:rsidRDefault="00864032" w:rsidP="00864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204F" w14:textId="77777777" w:rsidR="00864032" w:rsidRDefault="008640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595F4" w14:textId="0E8A1FC7" w:rsidR="00864032" w:rsidRPr="00864032" w:rsidRDefault="00864032" w:rsidP="00864032">
    <w:pPr>
      <w:pStyle w:val="Footer"/>
      <w:tabs>
        <w:tab w:val="clear" w:pos="4513"/>
        <w:tab w:val="clear" w:pos="9026"/>
      </w:tabs>
      <w:jc w:val="center"/>
      <w:rPr>
        <w:rFonts w:ascii="Times New Roman" w:hAnsi="Times New Roman" w:cs="Times New Roman"/>
        <w:sz w:val="24"/>
      </w:rPr>
    </w:pPr>
    <w:r w:rsidRPr="00864032">
      <w:rPr>
        <w:rFonts w:ascii="Times New Roman" w:hAnsi="Times New Roman" w:cs="Times New Roman"/>
        <w:sz w:val="24"/>
      </w:rPr>
      <w:fldChar w:fldCharType="begin"/>
    </w:r>
    <w:r w:rsidRPr="00864032">
      <w:rPr>
        <w:rFonts w:ascii="Times New Roman" w:hAnsi="Times New Roman" w:cs="Times New Roman"/>
        <w:sz w:val="24"/>
      </w:rPr>
      <w:instrText xml:space="preserve"> PAGE  \* MERGEFORMAT </w:instrText>
    </w:r>
    <w:r w:rsidRPr="00864032">
      <w:rPr>
        <w:rFonts w:ascii="Times New Roman" w:hAnsi="Times New Roman" w:cs="Times New Roman"/>
        <w:sz w:val="24"/>
      </w:rPr>
      <w:fldChar w:fldCharType="separate"/>
    </w:r>
    <w:r w:rsidRPr="00864032">
      <w:rPr>
        <w:rFonts w:ascii="Times New Roman" w:hAnsi="Times New Roman" w:cs="Times New Roman"/>
        <w:noProof/>
        <w:sz w:val="24"/>
      </w:rPr>
      <w:t>1</w:t>
    </w:r>
    <w:r w:rsidRPr="0086403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49725" w14:textId="77777777" w:rsidR="00864032" w:rsidRDefault="008640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CDA74" w14:textId="77777777" w:rsidR="00864032" w:rsidRDefault="00864032" w:rsidP="00864032">
      <w:pPr>
        <w:spacing w:after="0" w:line="240" w:lineRule="auto"/>
      </w:pPr>
      <w:r>
        <w:separator/>
      </w:r>
    </w:p>
  </w:footnote>
  <w:footnote w:type="continuationSeparator" w:id="0">
    <w:p w14:paraId="0AA40CDC" w14:textId="77777777" w:rsidR="00864032" w:rsidRDefault="00864032" w:rsidP="00864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CC46A" w14:textId="77777777" w:rsidR="00864032" w:rsidRDefault="008640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AA6CE" w14:textId="77777777" w:rsidR="00864032" w:rsidRDefault="008640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732A2" w14:textId="77777777" w:rsidR="00864032" w:rsidRDefault="008640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6A0D"/>
    <w:rsid w:val="000352CE"/>
    <w:rsid w:val="000617EC"/>
    <w:rsid w:val="0007371A"/>
    <w:rsid w:val="000F702F"/>
    <w:rsid w:val="00184AA4"/>
    <w:rsid w:val="001D2D5F"/>
    <w:rsid w:val="00401248"/>
    <w:rsid w:val="0041724C"/>
    <w:rsid w:val="005C63FB"/>
    <w:rsid w:val="0076449C"/>
    <w:rsid w:val="0079251A"/>
    <w:rsid w:val="00806B7D"/>
    <w:rsid w:val="00864032"/>
    <w:rsid w:val="00CD4517"/>
    <w:rsid w:val="00E60BCC"/>
    <w:rsid w:val="00F075CB"/>
    <w:rsid w:val="00F76A0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7029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C63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41">
    <w:name w:val="citation-141"/>
    <w:basedOn w:val="DefaultParagraphFont"/>
    <w:rsid w:val="005C63FB"/>
  </w:style>
  <w:style w:type="character" w:customStyle="1" w:styleId="citation-140">
    <w:name w:val="citation-140"/>
    <w:basedOn w:val="DefaultParagraphFont"/>
    <w:rsid w:val="005C63FB"/>
  </w:style>
  <w:style w:type="character" w:customStyle="1" w:styleId="citation-139">
    <w:name w:val="citation-139"/>
    <w:basedOn w:val="DefaultParagraphFont"/>
    <w:rsid w:val="005C63FB"/>
  </w:style>
  <w:style w:type="character" w:customStyle="1" w:styleId="citation-138">
    <w:name w:val="citation-138"/>
    <w:basedOn w:val="DefaultParagraphFont"/>
    <w:rsid w:val="005C63FB"/>
  </w:style>
  <w:style w:type="character" w:customStyle="1" w:styleId="citation-137">
    <w:name w:val="citation-137"/>
    <w:basedOn w:val="DefaultParagraphFont"/>
    <w:rsid w:val="005C63FB"/>
  </w:style>
  <w:style w:type="character" w:customStyle="1" w:styleId="citation-136">
    <w:name w:val="citation-136"/>
    <w:basedOn w:val="DefaultParagraphFont"/>
    <w:rsid w:val="005C63FB"/>
  </w:style>
  <w:style w:type="character" w:customStyle="1" w:styleId="citation-135">
    <w:name w:val="citation-135"/>
    <w:basedOn w:val="DefaultParagraphFont"/>
    <w:rsid w:val="005C63FB"/>
  </w:style>
  <w:style w:type="character" w:customStyle="1" w:styleId="citation-134">
    <w:name w:val="citation-134"/>
    <w:basedOn w:val="DefaultParagraphFont"/>
    <w:rsid w:val="005C63FB"/>
  </w:style>
  <w:style w:type="character" w:customStyle="1" w:styleId="citation-133">
    <w:name w:val="citation-133"/>
    <w:basedOn w:val="DefaultParagraphFont"/>
    <w:rsid w:val="005C63FB"/>
  </w:style>
  <w:style w:type="character" w:customStyle="1" w:styleId="citation-132">
    <w:name w:val="citation-132"/>
    <w:basedOn w:val="DefaultParagraphFont"/>
    <w:rsid w:val="005C63FB"/>
  </w:style>
  <w:style w:type="character" w:customStyle="1" w:styleId="citation-131">
    <w:name w:val="citation-131"/>
    <w:basedOn w:val="DefaultParagraphFont"/>
    <w:rsid w:val="005C63FB"/>
  </w:style>
  <w:style w:type="character" w:customStyle="1" w:styleId="citation-130">
    <w:name w:val="citation-130"/>
    <w:basedOn w:val="DefaultParagraphFont"/>
    <w:rsid w:val="005C63FB"/>
  </w:style>
  <w:style w:type="character" w:customStyle="1" w:styleId="citation-129">
    <w:name w:val="citation-129"/>
    <w:basedOn w:val="DefaultParagraphFont"/>
    <w:rsid w:val="005C63FB"/>
  </w:style>
  <w:style w:type="character" w:customStyle="1" w:styleId="citation-128">
    <w:name w:val="citation-128"/>
    <w:basedOn w:val="DefaultParagraphFont"/>
    <w:rsid w:val="005C63FB"/>
  </w:style>
  <w:style w:type="character" w:customStyle="1" w:styleId="citation-127">
    <w:name w:val="citation-127"/>
    <w:basedOn w:val="DefaultParagraphFont"/>
    <w:rsid w:val="005C63FB"/>
  </w:style>
  <w:style w:type="character" w:customStyle="1" w:styleId="citation-126">
    <w:name w:val="citation-126"/>
    <w:basedOn w:val="DefaultParagraphFont"/>
    <w:rsid w:val="005C63FB"/>
  </w:style>
  <w:style w:type="character" w:customStyle="1" w:styleId="citation-125">
    <w:name w:val="citation-125"/>
    <w:basedOn w:val="DefaultParagraphFont"/>
    <w:rsid w:val="005C63FB"/>
  </w:style>
  <w:style w:type="character" w:customStyle="1" w:styleId="citation-124">
    <w:name w:val="citation-124"/>
    <w:basedOn w:val="DefaultParagraphFont"/>
    <w:rsid w:val="005C63FB"/>
  </w:style>
  <w:style w:type="character" w:customStyle="1" w:styleId="citation-123">
    <w:name w:val="citation-123"/>
    <w:basedOn w:val="DefaultParagraphFont"/>
    <w:rsid w:val="005C63FB"/>
  </w:style>
  <w:style w:type="character" w:customStyle="1" w:styleId="citation-122">
    <w:name w:val="citation-122"/>
    <w:basedOn w:val="DefaultParagraphFont"/>
    <w:rsid w:val="005C63FB"/>
  </w:style>
  <w:style w:type="character" w:customStyle="1" w:styleId="citation-121">
    <w:name w:val="citation-121"/>
    <w:basedOn w:val="DefaultParagraphFont"/>
    <w:rsid w:val="005C63FB"/>
  </w:style>
  <w:style w:type="character" w:customStyle="1" w:styleId="citation-120">
    <w:name w:val="citation-120"/>
    <w:basedOn w:val="DefaultParagraphFont"/>
    <w:rsid w:val="005C63FB"/>
  </w:style>
  <w:style w:type="character" w:customStyle="1" w:styleId="citation-119">
    <w:name w:val="citation-119"/>
    <w:basedOn w:val="DefaultParagraphFont"/>
    <w:rsid w:val="005C63FB"/>
  </w:style>
  <w:style w:type="character" w:customStyle="1" w:styleId="citation-118">
    <w:name w:val="citation-118"/>
    <w:basedOn w:val="DefaultParagraphFont"/>
    <w:rsid w:val="005C63FB"/>
  </w:style>
  <w:style w:type="character" w:customStyle="1" w:styleId="citation-117">
    <w:name w:val="citation-117"/>
    <w:basedOn w:val="DefaultParagraphFont"/>
    <w:rsid w:val="005C63FB"/>
  </w:style>
  <w:style w:type="character" w:customStyle="1" w:styleId="citation-116">
    <w:name w:val="citation-116"/>
    <w:basedOn w:val="DefaultParagraphFont"/>
    <w:rsid w:val="005C63FB"/>
  </w:style>
  <w:style w:type="character" w:customStyle="1" w:styleId="citation-115">
    <w:name w:val="citation-115"/>
    <w:basedOn w:val="DefaultParagraphFont"/>
    <w:rsid w:val="005C63FB"/>
  </w:style>
  <w:style w:type="character" w:customStyle="1" w:styleId="citation-114">
    <w:name w:val="citation-114"/>
    <w:basedOn w:val="DefaultParagraphFont"/>
    <w:rsid w:val="005C63FB"/>
  </w:style>
  <w:style w:type="character" w:customStyle="1" w:styleId="citation-113">
    <w:name w:val="citation-113"/>
    <w:basedOn w:val="DefaultParagraphFont"/>
    <w:rsid w:val="005C63FB"/>
  </w:style>
  <w:style w:type="character" w:customStyle="1" w:styleId="citation-112">
    <w:name w:val="citation-112"/>
    <w:basedOn w:val="DefaultParagraphFont"/>
    <w:rsid w:val="005C63FB"/>
  </w:style>
  <w:style w:type="character" w:customStyle="1" w:styleId="citation-111">
    <w:name w:val="citation-111"/>
    <w:basedOn w:val="DefaultParagraphFont"/>
    <w:rsid w:val="005C63FB"/>
  </w:style>
  <w:style w:type="character" w:customStyle="1" w:styleId="citation-110">
    <w:name w:val="citation-110"/>
    <w:basedOn w:val="DefaultParagraphFont"/>
    <w:rsid w:val="005C63FB"/>
  </w:style>
  <w:style w:type="character" w:customStyle="1" w:styleId="citation-109">
    <w:name w:val="citation-109"/>
    <w:basedOn w:val="DefaultParagraphFont"/>
    <w:rsid w:val="005C63FB"/>
  </w:style>
  <w:style w:type="character" w:customStyle="1" w:styleId="citation-108">
    <w:name w:val="citation-108"/>
    <w:basedOn w:val="DefaultParagraphFont"/>
    <w:rsid w:val="005C63FB"/>
  </w:style>
  <w:style w:type="character" w:customStyle="1" w:styleId="citation-107">
    <w:name w:val="citation-107"/>
    <w:basedOn w:val="DefaultParagraphFont"/>
    <w:rsid w:val="005C63FB"/>
  </w:style>
  <w:style w:type="character" w:customStyle="1" w:styleId="citation-106">
    <w:name w:val="citation-106"/>
    <w:basedOn w:val="DefaultParagraphFont"/>
    <w:rsid w:val="005C63FB"/>
  </w:style>
  <w:style w:type="character" w:customStyle="1" w:styleId="citation-105">
    <w:name w:val="citation-105"/>
    <w:basedOn w:val="DefaultParagraphFont"/>
    <w:rsid w:val="005C63FB"/>
  </w:style>
  <w:style w:type="character" w:customStyle="1" w:styleId="citation-104">
    <w:name w:val="citation-104"/>
    <w:basedOn w:val="DefaultParagraphFont"/>
    <w:rsid w:val="005C63FB"/>
  </w:style>
  <w:style w:type="character" w:customStyle="1" w:styleId="citation-103">
    <w:name w:val="citation-103"/>
    <w:basedOn w:val="DefaultParagraphFont"/>
    <w:rsid w:val="005C63FB"/>
  </w:style>
  <w:style w:type="character" w:customStyle="1" w:styleId="citation-102">
    <w:name w:val="citation-102"/>
    <w:basedOn w:val="DefaultParagraphFont"/>
    <w:rsid w:val="005C63FB"/>
  </w:style>
  <w:style w:type="character" w:customStyle="1" w:styleId="citation-101">
    <w:name w:val="citation-101"/>
    <w:basedOn w:val="DefaultParagraphFont"/>
    <w:rsid w:val="005C63FB"/>
  </w:style>
  <w:style w:type="character" w:customStyle="1" w:styleId="citation-100">
    <w:name w:val="citation-100"/>
    <w:basedOn w:val="DefaultParagraphFont"/>
    <w:rsid w:val="005C63FB"/>
  </w:style>
  <w:style w:type="character" w:customStyle="1" w:styleId="citation-99">
    <w:name w:val="citation-99"/>
    <w:basedOn w:val="DefaultParagraphFont"/>
    <w:rsid w:val="005C63FB"/>
  </w:style>
  <w:style w:type="character" w:customStyle="1" w:styleId="citation-98">
    <w:name w:val="citation-98"/>
    <w:basedOn w:val="DefaultParagraphFont"/>
    <w:rsid w:val="005C63FB"/>
  </w:style>
  <w:style w:type="character" w:customStyle="1" w:styleId="citation-97">
    <w:name w:val="citation-97"/>
    <w:basedOn w:val="DefaultParagraphFont"/>
    <w:rsid w:val="005C63FB"/>
  </w:style>
  <w:style w:type="character" w:customStyle="1" w:styleId="citation-96">
    <w:name w:val="citation-96"/>
    <w:basedOn w:val="DefaultParagraphFont"/>
    <w:rsid w:val="005C63FB"/>
  </w:style>
  <w:style w:type="character" w:customStyle="1" w:styleId="citation-95">
    <w:name w:val="citation-95"/>
    <w:basedOn w:val="DefaultParagraphFont"/>
    <w:rsid w:val="005C63FB"/>
  </w:style>
  <w:style w:type="character" w:customStyle="1" w:styleId="citation-94">
    <w:name w:val="citation-94"/>
    <w:basedOn w:val="DefaultParagraphFont"/>
    <w:rsid w:val="005C63FB"/>
  </w:style>
  <w:style w:type="character" w:customStyle="1" w:styleId="citation-93">
    <w:name w:val="citation-93"/>
    <w:basedOn w:val="DefaultParagraphFont"/>
    <w:rsid w:val="005C63FB"/>
  </w:style>
  <w:style w:type="character" w:customStyle="1" w:styleId="citation-92">
    <w:name w:val="citation-92"/>
    <w:basedOn w:val="DefaultParagraphFont"/>
    <w:rsid w:val="005C63FB"/>
  </w:style>
  <w:style w:type="character" w:customStyle="1" w:styleId="citation-91">
    <w:name w:val="citation-91"/>
    <w:basedOn w:val="DefaultParagraphFont"/>
    <w:rsid w:val="005C63FB"/>
  </w:style>
  <w:style w:type="character" w:customStyle="1" w:styleId="citation-90">
    <w:name w:val="citation-90"/>
    <w:basedOn w:val="DefaultParagraphFont"/>
    <w:rsid w:val="005C63FB"/>
  </w:style>
  <w:style w:type="character" w:customStyle="1" w:styleId="citation-89">
    <w:name w:val="citation-89"/>
    <w:basedOn w:val="DefaultParagraphFont"/>
    <w:rsid w:val="005C63FB"/>
  </w:style>
  <w:style w:type="character" w:customStyle="1" w:styleId="citation-88">
    <w:name w:val="citation-88"/>
    <w:basedOn w:val="DefaultParagraphFont"/>
    <w:rsid w:val="005C63FB"/>
  </w:style>
  <w:style w:type="character" w:customStyle="1" w:styleId="citation-87">
    <w:name w:val="citation-87"/>
    <w:basedOn w:val="DefaultParagraphFont"/>
    <w:rsid w:val="005C63FB"/>
  </w:style>
  <w:style w:type="character" w:customStyle="1" w:styleId="citation-86">
    <w:name w:val="citation-86"/>
    <w:basedOn w:val="DefaultParagraphFont"/>
    <w:rsid w:val="005C63FB"/>
  </w:style>
  <w:style w:type="character" w:customStyle="1" w:styleId="citation-85">
    <w:name w:val="citation-85"/>
    <w:basedOn w:val="DefaultParagraphFont"/>
    <w:rsid w:val="005C63FB"/>
  </w:style>
  <w:style w:type="character" w:customStyle="1" w:styleId="citation-84">
    <w:name w:val="citation-84"/>
    <w:basedOn w:val="DefaultParagraphFont"/>
    <w:rsid w:val="005C63FB"/>
  </w:style>
  <w:style w:type="character" w:customStyle="1" w:styleId="citation-83">
    <w:name w:val="citation-83"/>
    <w:basedOn w:val="DefaultParagraphFont"/>
    <w:rsid w:val="005C63FB"/>
  </w:style>
  <w:style w:type="character" w:customStyle="1" w:styleId="citation-82">
    <w:name w:val="citation-82"/>
    <w:basedOn w:val="DefaultParagraphFont"/>
    <w:rsid w:val="005C63FB"/>
  </w:style>
  <w:style w:type="character" w:customStyle="1" w:styleId="citation-81">
    <w:name w:val="citation-81"/>
    <w:basedOn w:val="DefaultParagraphFont"/>
    <w:rsid w:val="005C63FB"/>
  </w:style>
  <w:style w:type="character" w:customStyle="1" w:styleId="citation-80">
    <w:name w:val="citation-80"/>
    <w:basedOn w:val="DefaultParagraphFont"/>
    <w:rsid w:val="005C63FB"/>
  </w:style>
  <w:style w:type="character" w:customStyle="1" w:styleId="citation-79">
    <w:name w:val="citation-79"/>
    <w:basedOn w:val="DefaultParagraphFont"/>
    <w:rsid w:val="005C63FB"/>
  </w:style>
  <w:style w:type="character" w:customStyle="1" w:styleId="citation-78">
    <w:name w:val="citation-78"/>
    <w:basedOn w:val="DefaultParagraphFont"/>
    <w:rsid w:val="005C63FB"/>
  </w:style>
  <w:style w:type="character" w:customStyle="1" w:styleId="citation-77">
    <w:name w:val="citation-77"/>
    <w:basedOn w:val="DefaultParagraphFont"/>
    <w:rsid w:val="005C63FB"/>
  </w:style>
  <w:style w:type="character" w:customStyle="1" w:styleId="citation-76">
    <w:name w:val="citation-76"/>
    <w:basedOn w:val="DefaultParagraphFont"/>
    <w:rsid w:val="005C63FB"/>
  </w:style>
  <w:style w:type="character" w:customStyle="1" w:styleId="citation-75">
    <w:name w:val="citation-75"/>
    <w:basedOn w:val="DefaultParagraphFont"/>
    <w:rsid w:val="005C63FB"/>
  </w:style>
  <w:style w:type="character" w:customStyle="1" w:styleId="citation-74">
    <w:name w:val="citation-74"/>
    <w:basedOn w:val="DefaultParagraphFont"/>
    <w:rsid w:val="005C63FB"/>
  </w:style>
  <w:style w:type="character" w:customStyle="1" w:styleId="citation-73">
    <w:name w:val="citation-73"/>
    <w:basedOn w:val="DefaultParagraphFont"/>
    <w:rsid w:val="005C63FB"/>
  </w:style>
  <w:style w:type="character" w:customStyle="1" w:styleId="citation-72">
    <w:name w:val="citation-72"/>
    <w:basedOn w:val="DefaultParagraphFont"/>
    <w:rsid w:val="005C63FB"/>
  </w:style>
  <w:style w:type="character" w:customStyle="1" w:styleId="citation-71">
    <w:name w:val="citation-71"/>
    <w:basedOn w:val="DefaultParagraphFont"/>
    <w:rsid w:val="005C63FB"/>
  </w:style>
  <w:style w:type="paragraph" w:styleId="Header">
    <w:name w:val="header"/>
    <w:basedOn w:val="Normal"/>
    <w:link w:val="HeaderChar"/>
    <w:uiPriority w:val="99"/>
    <w:unhideWhenUsed/>
    <w:rsid w:val="008640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032"/>
  </w:style>
  <w:style w:type="paragraph" w:styleId="Footer">
    <w:name w:val="footer"/>
    <w:basedOn w:val="Normal"/>
    <w:link w:val="FooterChar"/>
    <w:uiPriority w:val="99"/>
    <w:unhideWhenUsed/>
    <w:rsid w:val="008640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63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2026-05-21T03:50:00Z</dcterms:created>
  <dcterms:modified xsi:type="dcterms:W3CDTF">2026-10-23T03:22:00Z</dcterms:modified>
</cp:coreProperties>
</file>